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B1" w:rsidRDefault="00B362C5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641194805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70FB1" w:rsidRDefault="00770FB1" w:rsidP="00770FB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70FB1" w:rsidRDefault="00770FB1" w:rsidP="00770FB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770FB1" w:rsidRDefault="00770FB1" w:rsidP="00770FB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70FB1" w:rsidRDefault="00770FB1" w:rsidP="00770FB1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/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2353E" w:rsidRPr="0062353E" w:rsidRDefault="0062353E" w:rsidP="0062353E"/>
    <w:p w:rsidR="00770FB1" w:rsidRDefault="009B5717" w:rsidP="00770FB1">
      <w:pPr>
        <w:spacing w:line="200" w:lineRule="atLeast"/>
        <w:ind w:right="5139"/>
        <w:rPr>
          <w:b/>
        </w:rPr>
      </w:pPr>
      <w:r>
        <w:rPr>
          <w:b/>
        </w:rPr>
        <w:t xml:space="preserve">           </w:t>
      </w:r>
      <w:r w:rsidR="0062353E">
        <w:rPr>
          <w:b/>
        </w:rPr>
        <w:t>от 22.01.2020г.          № 1</w:t>
      </w:r>
    </w:p>
    <w:p w:rsidR="00770FB1" w:rsidRDefault="00770FB1" w:rsidP="00770FB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70FB1" w:rsidRDefault="00770FB1" w:rsidP="00770FB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№ </w:t>
      </w:r>
      <w:r w:rsidR="00CB49CB">
        <w:rPr>
          <w:rFonts w:eastAsia="Times New Roman CYR" w:cs="Times New Roman CYR"/>
          <w:b/>
          <w:bCs/>
          <w:sz w:val="28"/>
          <w:szCs w:val="28"/>
        </w:rPr>
        <w:t>55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CB49CB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Красносельское муниципального района Сергиевский» на 201</w:t>
      </w:r>
      <w:r w:rsidR="00CB49CB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CB49CB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770FB1" w:rsidRDefault="00770FB1" w:rsidP="0062353E">
      <w:pPr>
        <w:autoSpaceDE w:val="0"/>
        <w:spacing w:line="200" w:lineRule="atLeast"/>
        <w:jc w:val="both"/>
        <w:rPr>
          <w:sz w:val="28"/>
          <w:szCs w:val="28"/>
        </w:rPr>
      </w:pPr>
    </w:p>
    <w:p w:rsidR="00770FB1" w:rsidRDefault="00770FB1" w:rsidP="00770FB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</w:t>
      </w:r>
      <w:proofErr w:type="gramStart"/>
      <w:r w:rsidRPr="00632B05">
        <w:rPr>
          <w:sz w:val="28"/>
          <w:szCs w:val="28"/>
        </w:rPr>
        <w:t>в</w:t>
      </w:r>
      <w:proofErr w:type="gramEnd"/>
      <w:r w:rsidRPr="00632B05">
        <w:rPr>
          <w:sz w:val="28"/>
          <w:szCs w:val="28"/>
        </w:rPr>
        <w:t xml:space="preserve">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Красносельское, в целях уточнения объемов финансирования проводимых программных мероприятий</w:t>
      </w:r>
      <w:proofErr w:type="gramStart"/>
      <w:r>
        <w:rPr>
          <w:sz w:val="28"/>
        </w:rPr>
        <w:t>,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дминистрация сельского поселения Красносельское муниципального района Сергиевский  </w:t>
      </w:r>
    </w:p>
    <w:p w:rsidR="00770FB1" w:rsidRDefault="00770FB1" w:rsidP="00770FB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</w:t>
      </w:r>
      <w:r w:rsidR="00CB49CB">
        <w:rPr>
          <w:sz w:val="28"/>
          <w:szCs w:val="28"/>
        </w:rPr>
        <w:t>55</w:t>
      </w:r>
      <w:r>
        <w:rPr>
          <w:sz w:val="28"/>
          <w:szCs w:val="28"/>
        </w:rPr>
        <w:t xml:space="preserve"> от </w:t>
      </w:r>
      <w:r w:rsidR="00CB49CB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 «Об утверждении муниципальной программы «Благоустройство территории сельского поселения Красносельское муниципального района Сергиевский» на 201</w:t>
      </w:r>
      <w:r w:rsidR="00CB49CB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B49CB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770FB1" w:rsidRDefault="00770FB1" w:rsidP="00770F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2D667E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2D667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2B60EA">
        <w:rPr>
          <w:b/>
          <w:sz w:val="28"/>
          <w:szCs w:val="28"/>
        </w:rPr>
        <w:t>2204,98880</w:t>
      </w:r>
      <w:r>
        <w:rPr>
          <w:sz w:val="28"/>
          <w:szCs w:val="28"/>
        </w:rPr>
        <w:t xml:space="preserve"> тыс. рублей (прогноз), в том числе: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2B60EA">
        <w:rPr>
          <w:b/>
          <w:sz w:val="28"/>
          <w:szCs w:val="28"/>
        </w:rPr>
        <w:t>1850,77905</w:t>
      </w:r>
      <w:r>
        <w:rPr>
          <w:sz w:val="28"/>
          <w:szCs w:val="28"/>
        </w:rPr>
        <w:t xml:space="preserve"> тыс.</w:t>
      </w:r>
      <w:r w:rsidR="002B60E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CB49CB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2B60EA">
        <w:rPr>
          <w:sz w:val="28"/>
          <w:szCs w:val="28"/>
        </w:rPr>
        <w:t>686,01639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B49CB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CB49CB">
        <w:rPr>
          <w:sz w:val="28"/>
          <w:szCs w:val="28"/>
        </w:rPr>
        <w:t>616,25362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CB49CB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CB49CB">
        <w:rPr>
          <w:sz w:val="28"/>
          <w:szCs w:val="28"/>
        </w:rPr>
        <w:t>548,50904</w:t>
      </w:r>
      <w:r>
        <w:rPr>
          <w:sz w:val="28"/>
          <w:szCs w:val="28"/>
        </w:rPr>
        <w:t xml:space="preserve"> тыс. рублей.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2B60EA">
        <w:rPr>
          <w:b/>
          <w:sz w:val="28"/>
          <w:szCs w:val="28"/>
        </w:rPr>
        <w:t>354,20975</w:t>
      </w:r>
      <w:r>
        <w:rPr>
          <w:sz w:val="28"/>
          <w:szCs w:val="28"/>
        </w:rPr>
        <w:t xml:space="preserve"> тыс.</w:t>
      </w:r>
      <w:r w:rsidR="002B60E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CB49CB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CB49CB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2B60EA">
        <w:rPr>
          <w:sz w:val="28"/>
          <w:szCs w:val="28"/>
        </w:rPr>
        <w:t>354,20975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  </w:t>
      </w:r>
    </w:p>
    <w:p w:rsidR="00CB49CB" w:rsidRDefault="00CB49C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тыс.рублей;</w:t>
      </w:r>
    </w:p>
    <w:p w:rsidR="00770FB1" w:rsidRDefault="00CB49C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тыс.рублей.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667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3175C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</w:t>
      </w:r>
      <w:r w:rsidR="002D667E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770FB1" w:rsidTr="002D667E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Сельское поселение Красносельское</w:t>
            </w:r>
          </w:p>
        </w:tc>
      </w:tr>
      <w:tr w:rsidR="00770FB1" w:rsidTr="002D667E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CB49CB">
            <w:pPr>
              <w:snapToGrid w:val="0"/>
              <w:jc w:val="center"/>
            </w:pPr>
            <w:r>
              <w:t>Затраты на 201</w:t>
            </w:r>
            <w:r w:rsidR="00CB49CB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CB49CB">
            <w:pPr>
              <w:snapToGrid w:val="0"/>
              <w:jc w:val="center"/>
            </w:pPr>
            <w:r>
              <w:t>Затраты на 20</w:t>
            </w:r>
            <w:r w:rsidR="00CB49CB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CB49CB">
            <w:pPr>
              <w:snapToGrid w:val="0"/>
              <w:jc w:val="center"/>
            </w:pPr>
            <w:r>
              <w:t>Затраты на 20</w:t>
            </w:r>
            <w:r w:rsidR="00CB49CB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770FB1" w:rsidTr="002D667E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052CC6" w:rsidP="00B90804">
            <w:pPr>
              <w:snapToGrid w:val="0"/>
              <w:jc w:val="center"/>
            </w:pPr>
            <w:r>
              <w:t>85,52223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343,10402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275,35944</w:t>
            </w:r>
          </w:p>
        </w:tc>
      </w:tr>
      <w:tr w:rsidR="00770FB1" w:rsidTr="002D667E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2B60EA">
            <w:pPr>
              <w:snapToGrid w:val="0"/>
              <w:jc w:val="center"/>
            </w:pPr>
            <w:r>
              <w:t>91,677</w:t>
            </w:r>
            <w:r w:rsidR="002B60EA"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2D667E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45,24220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2D667E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Бак</w:t>
            </w:r>
            <w:proofErr w:type="gramStart"/>
            <w:r>
              <w:t>.а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2D667E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2B60EA" w:rsidP="00B90804">
            <w:pPr>
              <w:snapToGrid w:val="0"/>
              <w:jc w:val="center"/>
            </w:pPr>
            <w:r>
              <w:t>453,58466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273,14960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273,14960</w:t>
            </w:r>
          </w:p>
        </w:tc>
      </w:tr>
      <w:tr w:rsidR="00770FB1" w:rsidTr="002D667E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2B60EA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686,01639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616,25362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548,50904</w:t>
            </w:r>
          </w:p>
        </w:tc>
      </w:tr>
      <w:tr w:rsidR="00770FB1" w:rsidTr="002D667E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2B60EA" w:rsidP="00B90804">
            <w:pPr>
              <w:snapToGrid w:val="0"/>
              <w:jc w:val="center"/>
            </w:pPr>
            <w:r>
              <w:t>354,20975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2D667E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2B60EA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354,20975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70FB1" w:rsidTr="002D667E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2B60EA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1040,22614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616,25362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B49C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548,50904</w:t>
            </w:r>
          </w:p>
        </w:tc>
      </w:tr>
    </w:tbl>
    <w:p w:rsidR="002D667E" w:rsidRDefault="002D667E" w:rsidP="002D667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1.3.В разделе программы «Обоснование ресурсного обеспечения Программы» абзац 2 изложить в следующей редакции: </w:t>
      </w:r>
    </w:p>
    <w:p w:rsidR="002D667E" w:rsidRDefault="002D667E" w:rsidP="002D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2B60EA">
        <w:rPr>
          <w:b/>
          <w:sz w:val="28"/>
          <w:szCs w:val="28"/>
        </w:rPr>
        <w:t xml:space="preserve">2204,98880 </w:t>
      </w:r>
      <w:r>
        <w:rPr>
          <w:sz w:val="28"/>
          <w:szCs w:val="28"/>
        </w:rPr>
        <w:t>тыс. рублей, в том числе по годам:</w:t>
      </w:r>
    </w:p>
    <w:p w:rsidR="002D667E" w:rsidRDefault="002D667E" w:rsidP="002D66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2019 год – </w:t>
      </w:r>
      <w:r w:rsidR="002B60EA">
        <w:rPr>
          <w:sz w:val="28"/>
          <w:szCs w:val="28"/>
        </w:rPr>
        <w:t>1040,22614</w:t>
      </w:r>
      <w:r>
        <w:rPr>
          <w:sz w:val="28"/>
          <w:szCs w:val="28"/>
        </w:rPr>
        <w:t xml:space="preserve"> тыс. рублей;</w:t>
      </w:r>
    </w:p>
    <w:p w:rsidR="002D667E" w:rsidRDefault="002D667E" w:rsidP="002D66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616,25362 тыс. рублей;</w:t>
      </w:r>
    </w:p>
    <w:p w:rsidR="002B60EA" w:rsidRDefault="002D667E" w:rsidP="002B60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548,50904 тыс. рублей.</w:t>
      </w:r>
    </w:p>
    <w:p w:rsidR="002B60EA" w:rsidRDefault="002B60EA" w:rsidP="002B60EA">
      <w:pPr>
        <w:jc w:val="both"/>
        <w:rPr>
          <w:sz w:val="28"/>
          <w:szCs w:val="28"/>
        </w:rPr>
      </w:pPr>
    </w:p>
    <w:p w:rsidR="00770FB1" w:rsidRDefault="00770FB1" w:rsidP="002B6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770FB1" w:rsidRDefault="00770FB1" w:rsidP="00770FB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70FB1" w:rsidRDefault="00770FB1" w:rsidP="00770FB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5A4764" w:rsidRPr="00443411" w:rsidRDefault="00770FB1" w:rsidP="0044341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</w:t>
      </w:r>
      <w:r w:rsidR="002B60EA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     </w:t>
      </w:r>
      <w:r w:rsidR="00443411">
        <w:rPr>
          <w:rFonts w:cs="Tahoma"/>
          <w:bCs/>
          <w:sz w:val="28"/>
        </w:rPr>
        <w:t xml:space="preserve">         </w:t>
      </w:r>
      <w:bookmarkStart w:id="0" w:name="_GoBack"/>
      <w:bookmarkEnd w:id="0"/>
      <w:r w:rsidR="00443411">
        <w:rPr>
          <w:rFonts w:cs="Tahoma"/>
          <w:bCs/>
          <w:sz w:val="28"/>
        </w:rPr>
        <w:t xml:space="preserve">Н.В. </w:t>
      </w:r>
      <w:r w:rsidR="00CB49CB">
        <w:rPr>
          <w:sz w:val="28"/>
          <w:szCs w:val="28"/>
        </w:rPr>
        <w:t xml:space="preserve">Вершков </w:t>
      </w:r>
    </w:p>
    <w:sectPr w:rsidR="005A4764" w:rsidRPr="00443411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FB1"/>
    <w:rsid w:val="00015EAC"/>
    <w:rsid w:val="00040B79"/>
    <w:rsid w:val="00052CC6"/>
    <w:rsid w:val="002B247F"/>
    <w:rsid w:val="002B60EA"/>
    <w:rsid w:val="002D667E"/>
    <w:rsid w:val="003372ED"/>
    <w:rsid w:val="00443411"/>
    <w:rsid w:val="00515A31"/>
    <w:rsid w:val="00515D22"/>
    <w:rsid w:val="00522B6F"/>
    <w:rsid w:val="005A4764"/>
    <w:rsid w:val="0062353E"/>
    <w:rsid w:val="0063175C"/>
    <w:rsid w:val="006A6106"/>
    <w:rsid w:val="006B4717"/>
    <w:rsid w:val="00755025"/>
    <w:rsid w:val="00770FB1"/>
    <w:rsid w:val="007F6A0E"/>
    <w:rsid w:val="00921C81"/>
    <w:rsid w:val="009B4DE5"/>
    <w:rsid w:val="009B5717"/>
    <w:rsid w:val="00AC6B3E"/>
    <w:rsid w:val="00B362C5"/>
    <w:rsid w:val="00C04A40"/>
    <w:rsid w:val="00CB49CB"/>
    <w:rsid w:val="00CD69DD"/>
    <w:rsid w:val="00DE3A79"/>
    <w:rsid w:val="00F725FB"/>
    <w:rsid w:val="00FE681A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2020-01-22T05:31:00Z</cp:lastPrinted>
  <dcterms:created xsi:type="dcterms:W3CDTF">2016-02-26T11:05:00Z</dcterms:created>
  <dcterms:modified xsi:type="dcterms:W3CDTF">2020-01-22T06:40:00Z</dcterms:modified>
</cp:coreProperties>
</file>